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6C" w:rsidRPr="009A38FE" w:rsidRDefault="00F5524B" w:rsidP="003B310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cyan"/>
          <w:rtl/>
          <w:lang w:bidi="ar-MA"/>
        </w:rPr>
      </w:pPr>
      <w:proofErr w:type="spellStart"/>
      <w:r>
        <w:rPr>
          <w:rFonts w:hint="cs"/>
          <w:rtl/>
          <w:lang w:bidi="ar-MA"/>
        </w:rPr>
        <w:t>جد</w:t>
      </w:r>
      <w:r w:rsidR="001D066C" w:rsidRPr="009A38FE">
        <w:rPr>
          <w:rFonts w:hint="cs"/>
          <w:rtl/>
          <w:lang w:bidi="ar-MA"/>
        </w:rPr>
        <w:t>ادة</w:t>
      </w:r>
      <w:proofErr w:type="spellEnd"/>
      <w:r w:rsidR="001D066C" w:rsidRPr="009A38FE">
        <w:rPr>
          <w:rFonts w:hint="cs"/>
          <w:rtl/>
          <w:lang w:bidi="ar-MA"/>
        </w:rPr>
        <w:t xml:space="preserve"> للقراءة الوظيفية  حسب المقاربة بالكفايات  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color w:val="D86B77" w:themeColor="accent2" w:themeTint="99"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المستوى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الخامس</w:t>
      </w:r>
    </w:p>
    <w:p w:rsidR="001D066C" w:rsidRPr="00077874" w:rsidRDefault="001D066C" w:rsidP="003A7AC5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المجال: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الكفاية:يكون المتعلم قادرا على قراءة وفهم 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النص  </w:t>
      </w:r>
      <w:r w:rsidR="00F5524B" w:rsidRPr="00077874">
        <w:rPr>
          <w:rFonts w:hint="cs"/>
          <w:b/>
          <w:bCs/>
          <w:sz w:val="24"/>
          <w:szCs w:val="24"/>
          <w:rtl/>
          <w:lang w:bidi="ar-MA"/>
        </w:rPr>
        <w:t>واستثماره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على مستويات عدة 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القدرات: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التعرف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.الفهم.التمييز.الإدراك.التحليل .الربط  .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إبداء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الرأي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عنوان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الدرس:قيمة العمل المنتج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عدد الحصص :3   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المدة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الزمنية 30 د</w:t>
      </w:r>
    </w:p>
    <w:p w:rsidR="001D066C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الأهداف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التعليمية:*أن يكون المتعلم قادرا على قراءة النص قراءة صحيحة وبأداء معبر </w:t>
      </w:r>
    </w:p>
    <w:p w:rsidR="009A38FE" w:rsidRPr="00077874" w:rsidRDefault="001D066C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*أن يتمكن المتعلم من فهم </w:t>
      </w: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النص :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شرح المفردات الصعبة للنص.الإجابة على الأسئلة المذيلة بالنص</w:t>
      </w:r>
    </w:p>
    <w:p w:rsidR="00384F64" w:rsidRDefault="009A38FE" w:rsidP="00384F6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rtl/>
          <w:lang w:bidi="ar-MA"/>
        </w:rPr>
      </w:pPr>
      <w:r w:rsidRPr="00077874">
        <w:rPr>
          <w:rFonts w:hint="cs"/>
          <w:b/>
          <w:bCs/>
          <w:sz w:val="24"/>
          <w:szCs w:val="24"/>
          <w:rtl/>
          <w:lang w:bidi="ar-MA"/>
        </w:rPr>
        <w:t>*</w:t>
      </w:r>
      <w:r w:rsidR="00F94E8D" w:rsidRPr="00077874">
        <w:rPr>
          <w:rFonts w:hint="cs"/>
          <w:b/>
          <w:bCs/>
          <w:sz w:val="24"/>
          <w:szCs w:val="24"/>
          <w:rtl/>
          <w:lang w:bidi="ar-MA"/>
        </w:rPr>
        <w:t>أن</w:t>
      </w:r>
      <w:r w:rsidR="00F94E8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077874">
        <w:rPr>
          <w:rFonts w:hint="cs"/>
          <w:b/>
          <w:bCs/>
          <w:sz w:val="24"/>
          <w:szCs w:val="24"/>
          <w:rtl/>
          <w:lang w:bidi="ar-MA"/>
        </w:rPr>
        <w:t xml:space="preserve"> يتمكن المتعلم من التفاعل مع النص</w:t>
      </w:r>
    </w:p>
    <w:p w:rsidR="00AE13E3" w:rsidRDefault="00AE13E3" w:rsidP="00384F64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r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خصوصية القسم :</w:t>
      </w:r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قسم غير متجانس كنتيجة لتقويم تشخيصي للمكتسبات يتم </w:t>
      </w:r>
      <w:proofErr w:type="spellStart"/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تفييء</w:t>
      </w:r>
      <w:proofErr w:type="spellEnd"/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المتعلمين </w:t>
      </w:r>
      <w:r w:rsidR="00F94E8D"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إلى</w:t>
      </w:r>
      <w:r w:rsidR="00384F64" w:rsidRPr="00AE13E3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فئات</w:t>
      </w:r>
      <w:r w:rsidR="00384F64"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 </w:t>
      </w:r>
      <w:r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(العمل بالمجموعات )</w:t>
      </w:r>
    </w:p>
    <w:p w:rsidR="00384F64" w:rsidRPr="00140FEC" w:rsidRDefault="00384F64" w:rsidP="00AE13E3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r w:rsidRPr="00AE13E3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     </w:t>
      </w:r>
      <w:r w:rsidR="00140FEC" w:rsidRPr="00B438B8"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SA"/>
        </w:rPr>
        <w:t>المكتسبات القبلية</w:t>
      </w:r>
      <w:r w:rsidR="00140FEC"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: حصيلة المتعلم اللغوية السابقة</w:t>
      </w:r>
    </w:p>
    <w:p w:rsidR="00140FEC" w:rsidRPr="00F94E8D" w:rsidRDefault="00140FEC" w:rsidP="00140FEC">
      <w:pPr>
        <w:pStyle w:val="Paragraphedeliste"/>
        <w:numPr>
          <w:ilvl w:val="0"/>
          <w:numId w:val="5"/>
        </w:numPr>
        <w:shd w:val="clear" w:color="auto" w:fill="EDEFF4"/>
        <w:bidi/>
        <w:spacing w:after="0" w:line="210" w:lineRule="atLeast"/>
        <w:ind w:left="360"/>
        <w:rPr>
          <w:rFonts w:asciiTheme="majorHAnsi" w:eastAsiaTheme="majorEastAsia" w:hAnsiTheme="majorHAnsi" w:cstheme="majorBidi"/>
          <w:b/>
          <w:bCs/>
          <w:smallCaps/>
          <w:color w:val="181818" w:themeColor="text2" w:themeShade="7F"/>
          <w:spacing w:val="20"/>
          <w:sz w:val="24"/>
          <w:szCs w:val="24"/>
          <w:lang w:bidi="ar-MA"/>
        </w:rPr>
      </w:pPr>
      <w:proofErr w:type="gramStart"/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الامتدادات  :</w:t>
      </w:r>
      <w:proofErr w:type="gramEnd"/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تنمية الكفاية اللغوية </w:t>
      </w:r>
      <w:r w:rsidR="00F94E8D"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واستغلا</w:t>
      </w:r>
      <w:r w:rsidR="00F94E8D" w:rsidRPr="00B438B8">
        <w:rPr>
          <w:rFonts w:asciiTheme="majorHAnsi" w:eastAsiaTheme="majorEastAsia" w:hAnsiTheme="majorHAnsi" w:cstheme="majorBidi" w:hint="eastAsia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>ل</w:t>
      </w:r>
      <w:r w:rsidRPr="00B438B8">
        <w:rPr>
          <w:rFonts w:asciiTheme="majorHAnsi" w:eastAsiaTheme="majorEastAsia" w:hAnsiTheme="majorHAnsi" w:cstheme="majorBidi" w:hint="cs"/>
          <w:b/>
          <w:bCs/>
          <w:smallCaps/>
          <w:color w:val="181818" w:themeColor="text2" w:themeShade="7F"/>
          <w:spacing w:val="20"/>
          <w:sz w:val="24"/>
          <w:szCs w:val="24"/>
          <w:rtl/>
          <w:lang w:bidi="ar-MA"/>
        </w:rPr>
        <w:t xml:space="preserve"> النص على مستوى  الدرس اللغوي</w:t>
      </w:r>
    </w:p>
    <w:p w:rsidR="00E046F1" w:rsidRPr="00077874" w:rsidRDefault="009A38FE" w:rsidP="00077874">
      <w:pPr>
        <w:pStyle w:val="Titre1"/>
        <w:numPr>
          <w:ilvl w:val="3"/>
          <w:numId w:val="5"/>
        </w:numPr>
        <w:bidi/>
        <w:ind w:left="0" w:firstLine="0"/>
        <w:rPr>
          <w:b/>
          <w:bCs/>
          <w:sz w:val="24"/>
          <w:szCs w:val="24"/>
          <w:lang w:bidi="ar-MA"/>
        </w:rPr>
      </w:pPr>
      <w:proofErr w:type="gramStart"/>
      <w:r w:rsidRPr="00077874">
        <w:rPr>
          <w:rFonts w:hint="cs"/>
          <w:b/>
          <w:bCs/>
          <w:sz w:val="24"/>
          <w:szCs w:val="24"/>
          <w:rtl/>
          <w:lang w:bidi="ar-MA"/>
        </w:rPr>
        <w:t>المعينات:ك</w:t>
      </w:r>
      <w:proofErr w:type="gramEnd"/>
      <w:r w:rsidRPr="00077874">
        <w:rPr>
          <w:rFonts w:hint="cs"/>
          <w:b/>
          <w:bCs/>
          <w:sz w:val="24"/>
          <w:szCs w:val="24"/>
          <w:rtl/>
          <w:lang w:bidi="ar-MA"/>
        </w:rPr>
        <w:t>تاب التلميذ</w:t>
      </w:r>
      <w:r w:rsidR="00E046F1" w:rsidRPr="00077874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953398">
        <w:rPr>
          <w:rFonts w:hint="cs"/>
          <w:b/>
          <w:bCs/>
          <w:sz w:val="24"/>
          <w:szCs w:val="24"/>
          <w:rtl/>
          <w:lang w:bidi="ar-MA"/>
        </w:rPr>
        <w:t>.معجم</w:t>
      </w:r>
      <w:r w:rsidR="00E046F1" w:rsidRPr="00077874">
        <w:rPr>
          <w:rFonts w:hint="cs"/>
          <w:b/>
          <w:bCs/>
          <w:sz w:val="24"/>
          <w:szCs w:val="24"/>
          <w:rtl/>
          <w:lang w:bidi="ar-MA"/>
        </w:rPr>
        <w:t xml:space="preserve">  </w:t>
      </w:r>
      <w:r w:rsidR="00F94E8D">
        <w:rPr>
          <w:rFonts w:hint="cs"/>
          <w:b/>
          <w:bCs/>
          <w:sz w:val="24"/>
          <w:szCs w:val="24"/>
          <w:rtl/>
          <w:lang w:bidi="ar-MA"/>
        </w:rPr>
        <w:t>/شكل العمل:بالمجموعات</w:t>
      </w:r>
    </w:p>
    <w:tbl>
      <w:tblPr>
        <w:tblStyle w:val="Grilledutableau"/>
        <w:tblW w:w="0" w:type="auto"/>
        <w:jc w:val="right"/>
        <w:tblInd w:w="-2027" w:type="dxa"/>
        <w:tblLook w:val="04A0" w:firstRow="1" w:lastRow="0" w:firstColumn="1" w:lastColumn="0" w:noHBand="0" w:noVBand="1"/>
      </w:tblPr>
      <w:tblGrid>
        <w:gridCol w:w="2127"/>
        <w:gridCol w:w="4394"/>
        <w:gridCol w:w="1942"/>
        <w:gridCol w:w="1426"/>
      </w:tblGrid>
      <w:tr w:rsidR="0078060B" w:rsidTr="00077874">
        <w:trPr>
          <w:jc w:val="right"/>
        </w:trPr>
        <w:tc>
          <w:tcPr>
            <w:tcW w:w="2127" w:type="dxa"/>
          </w:tcPr>
          <w:p w:rsidR="0078060B" w:rsidRPr="009C2F35" w:rsidRDefault="00077874" w:rsidP="0078060B">
            <w:pPr>
              <w:bidi/>
              <w:ind w:left="0"/>
              <w:jc w:val="right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التقويم</w:t>
            </w:r>
          </w:p>
        </w:tc>
        <w:tc>
          <w:tcPr>
            <w:tcW w:w="4394" w:type="dxa"/>
          </w:tcPr>
          <w:p w:rsidR="0078060B" w:rsidRPr="009C2F35" w:rsidRDefault="00224396" w:rsidP="0078060B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أنشطة</w:t>
            </w:r>
            <w:r w:rsidR="00077874"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 xml:space="preserve"> التعليم </w:t>
            </w:r>
            <w:proofErr w:type="gramStart"/>
            <w:r w:rsidR="00077874"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والتعلم</w:t>
            </w:r>
            <w:proofErr w:type="gramEnd"/>
          </w:p>
        </w:tc>
        <w:tc>
          <w:tcPr>
            <w:tcW w:w="1942" w:type="dxa"/>
          </w:tcPr>
          <w:p w:rsidR="0078060B" w:rsidRPr="009C2F35" w:rsidRDefault="00224396" w:rsidP="0078060B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الأهداف</w:t>
            </w:r>
            <w:r w:rsidR="00077874"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 xml:space="preserve"> المحققة للكفايات</w:t>
            </w:r>
          </w:p>
        </w:tc>
        <w:tc>
          <w:tcPr>
            <w:tcW w:w="1426" w:type="dxa"/>
          </w:tcPr>
          <w:p w:rsidR="0078060B" w:rsidRPr="009C2F35" w:rsidRDefault="0078060B" w:rsidP="0078060B">
            <w:pPr>
              <w:bidi/>
              <w:ind w:left="0"/>
              <w:rPr>
                <w:color w:val="FF0000"/>
                <w:sz w:val="28"/>
                <w:szCs w:val="28"/>
                <w:rtl/>
                <w:lang w:bidi="ar-MA"/>
              </w:rPr>
            </w:pPr>
          </w:p>
          <w:p w:rsidR="00077874" w:rsidRPr="009C2F35" w:rsidRDefault="00077874" w:rsidP="00077874">
            <w:pPr>
              <w:bidi/>
              <w:ind w:left="0"/>
              <w:rPr>
                <w:color w:val="FF0000"/>
                <w:sz w:val="28"/>
                <w:szCs w:val="28"/>
                <w:lang w:bidi="ar-MA"/>
              </w:rPr>
            </w:pPr>
            <w:r w:rsidRPr="009C2F35">
              <w:rPr>
                <w:rFonts w:hint="cs"/>
                <w:color w:val="FF0000"/>
                <w:sz w:val="28"/>
                <w:szCs w:val="28"/>
                <w:rtl/>
                <w:lang w:bidi="ar-MA"/>
              </w:rPr>
              <w:t>المحطات</w:t>
            </w:r>
          </w:p>
        </w:tc>
      </w:tr>
      <w:tr w:rsidR="0078060B" w:rsidTr="002A171B">
        <w:trPr>
          <w:trHeight w:val="2109"/>
          <w:jc w:val="right"/>
        </w:trPr>
        <w:tc>
          <w:tcPr>
            <w:tcW w:w="2127" w:type="dxa"/>
          </w:tcPr>
          <w:p w:rsidR="0078060B" w:rsidRPr="002A171B" w:rsidRDefault="0078060B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تقديم المتعلمين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لأفكار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تندرج ضمن مجال النص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يعتبر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تحقيقا للهدف من المرحلة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يتأكد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الاستاد من  مستوى استيعاب النص  عبر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يعدها تدور حول مضامين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ما الفرق بين النقطة والفاصلة؟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874601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يطلع على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أجوبة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المتعلمين ويصححها معهم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اعتماد المتعلم قيم النص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كمرجعية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يعد تحقيقا للهدف  من المرحلة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استخراج الأفكار الأساسية للنص</w:t>
            </w: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lang w:bidi="ar-MA"/>
              </w:rPr>
            </w:pP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lang w:bidi="ar-MA"/>
              </w:rPr>
            </w:pPr>
          </w:p>
          <w:p w:rsidR="00050A0A" w:rsidRPr="002A171B" w:rsidRDefault="00050A0A" w:rsidP="00050A0A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استتمار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على مستوى اللغة والتواصل والتصرف في مواقف الحياة</w:t>
            </w:r>
          </w:p>
        </w:tc>
        <w:tc>
          <w:tcPr>
            <w:tcW w:w="4394" w:type="dxa"/>
          </w:tcPr>
          <w:p w:rsidR="0078060B" w:rsidRPr="002A171B" w:rsidRDefault="00077874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lastRenderedPageBreak/>
              <w:t>الاستاد:يوجه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المتعلمين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قراءة الفكرة المقدمة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وإبداء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رأيهم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فيها</w:t>
            </w:r>
          </w:p>
          <w:p w:rsidR="00077874" w:rsidRPr="002A171B" w:rsidRDefault="00077874" w:rsidP="00077874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المتعلم:يقرا الفكرة وبفهم مضمونها يناقش الفكرة ويؤمن بالاختلاف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والتنوع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يوجه المتعلم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قراءة العنوان وملاحظة الصورة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*يطلب من المتعلمين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إغلاق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الكتب وتشكيل مجموعات عمل </w:t>
            </w:r>
            <w:proofErr w:type="gramStart"/>
            <w:r w:rsidR="00224396" w:rsidRPr="002A171B">
              <w:rPr>
                <w:rFonts w:hint="cs"/>
                <w:color w:val="auto"/>
                <w:rtl/>
                <w:lang w:bidi="ar-MA"/>
              </w:rPr>
              <w:t>حيت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تسجل كل مجموعة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الأفكار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التي تتوقع ورودها في النص</w:t>
            </w:r>
          </w:p>
          <w:p w:rsidR="00953398" w:rsidRPr="002A171B" w:rsidRDefault="00224396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المتعلم:ي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لاحظ الصورة والعنوان ويقوم </w:t>
            </w:r>
            <w:r w:rsidRPr="002A171B">
              <w:rPr>
                <w:rFonts w:hint="cs"/>
                <w:color w:val="auto"/>
                <w:rtl/>
                <w:lang w:bidi="ar-MA"/>
              </w:rPr>
              <w:t>بتسجيل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ما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توقعه </w:t>
            </w:r>
            <w:proofErr w:type="gramStart"/>
            <w:r w:rsidR="00953398" w:rsidRPr="002A171B">
              <w:rPr>
                <w:rFonts w:hint="cs"/>
                <w:color w:val="auto"/>
                <w:rtl/>
                <w:lang w:bidi="ar-MA"/>
              </w:rPr>
              <w:t>من</w:t>
            </w:r>
            <w:proofErr w:type="gramEnd"/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مضمون النص.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الاستاد:يقوم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بجمع ما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سجله المتعلمون من توقعات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*يطالبهم بقراءة النص قراءة صامتة والرجوع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المعجم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*يقدم المساعدة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المتعلم:يطلع على مضمون النص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عبر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القراءة الصامتة 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يطلب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المساعدة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عند الضرورة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الاستاد:يطالب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المتعلم بالتصريح بما جاء به النص من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*يعرض عليهم توقعاتهم السابقة ويساعدهم على تصحيحها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:يقارن توقعاته السابقة*يبرز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أوجه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الشبه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والاختلاف/يحد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 xml:space="preserve">د من بين التوقعات ما يمكن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إضافته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للنص من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الاستاد:يقسم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أجزاء ويسمع كل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جزء بشكل مستوف لعناصر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الأداء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الجيد.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*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يثير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انتباه المتعلمين </w:t>
            </w:r>
            <w:proofErr w:type="gramStart"/>
            <w:r w:rsidR="00224396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proofErr w:type="gramEnd"/>
            <w:r w:rsidRPr="002A171B">
              <w:rPr>
                <w:rFonts w:hint="cs"/>
                <w:color w:val="auto"/>
                <w:rtl/>
                <w:lang w:bidi="ar-MA"/>
              </w:rPr>
              <w:t xml:space="preserve"> عدد الوقفات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وأسباب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تنوعها في كل فقرة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-المتعلم: يحاكي الاستاد مبرزا فوارق الوقف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ومتمثلا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للمعاني</w:t>
            </w:r>
          </w:p>
          <w:p w:rsidR="00D161CC" w:rsidRPr="002A171B" w:rsidRDefault="00196F1E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بتدبير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بشراكة مع المتعلمين ويعززها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بإضافات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من طرفه او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من طرف المتعلمين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بتدبير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النقاش(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التفكير)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وإدارته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مشجعا وموجها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إلى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ضرورة  احترام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الآراء</w:t>
            </w:r>
            <w:r w:rsidRPr="002A171B">
              <w:rPr>
                <w:rFonts w:hint="cs"/>
                <w:color w:val="auto"/>
                <w:rtl/>
                <w:lang w:bidi="ar-MA"/>
              </w:rPr>
              <w:t>.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874601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spellStart"/>
            <w:r w:rsidRPr="002A171B">
              <w:rPr>
                <w:rFonts w:hint="cs"/>
                <w:color w:val="auto"/>
                <w:rtl/>
                <w:lang w:bidi="ar-MA"/>
              </w:rPr>
              <w:t>الاستاد:يقرا</w:t>
            </w:r>
            <w:proofErr w:type="spellEnd"/>
            <w:r w:rsidRPr="002A171B">
              <w:rPr>
                <w:rFonts w:hint="cs"/>
                <w:color w:val="auto"/>
                <w:rtl/>
                <w:lang w:bidi="ar-MA"/>
              </w:rPr>
              <w:t xml:space="preserve"> الفقرات المتضمنة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ويوضح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بنيتها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*المتعلم:ينسج على غرار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المقترحة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874601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يقوم الاستاد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بتدبير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أنشطة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أنجز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انشطة لغوية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 xml:space="preserve"> باعتماد مقاربة تشاركية</w:t>
            </w:r>
          </w:p>
          <w:p w:rsidR="009B2758" w:rsidRPr="002A171B" w:rsidRDefault="009B2758" w:rsidP="009B275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*يشجع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المتعلمين</w:t>
            </w:r>
            <w:proofErr w:type="gramEnd"/>
          </w:p>
          <w:p w:rsidR="00953398" w:rsidRPr="002A171B" w:rsidRDefault="009B2758" w:rsidP="002A171B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*يساعد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المتعثرين</w:t>
            </w:r>
          </w:p>
        </w:tc>
        <w:tc>
          <w:tcPr>
            <w:tcW w:w="1942" w:type="dxa"/>
          </w:tcPr>
          <w:p w:rsidR="0078060B" w:rsidRPr="002A171B" w:rsidRDefault="00224396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lastRenderedPageBreak/>
              <w:t>أن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يحرك المتعلم مرجعيته المعرفية عبر مناقشة </w:t>
            </w:r>
            <w:r w:rsidRPr="002A171B">
              <w:rPr>
                <w:rFonts w:hint="cs"/>
                <w:color w:val="auto"/>
                <w:rtl/>
                <w:lang w:bidi="ar-MA"/>
              </w:rPr>
              <w:t>أفكار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أولية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لها ارتباط بالنص</w:t>
            </w:r>
          </w:p>
          <w:p w:rsidR="00953398" w:rsidRPr="002A171B" w:rsidRDefault="00C85E7B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يستعين بالعنوان  ويتوقع مضمون النص قبل  قراءته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D161CC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يقرا الم</w:t>
            </w:r>
            <w:r w:rsidRPr="002A171B">
              <w:rPr>
                <w:rFonts w:hint="cs"/>
                <w:color w:val="auto"/>
                <w:rtl/>
                <w:lang w:bidi="ar-MA"/>
              </w:rPr>
              <w:t>تعلم النص قراءة صامتة ويستعين عل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>ى فهمه بالمعجم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224396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proofErr w:type="gramEnd"/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يقارن توقعاته السابقة مع ما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جاء به النص من </w:t>
            </w:r>
            <w:r w:rsidR="00C85E7B" w:rsidRPr="002A171B">
              <w:rPr>
                <w:rFonts w:hint="cs"/>
                <w:color w:val="auto"/>
                <w:rtl/>
                <w:lang w:bidi="ar-MA"/>
              </w:rPr>
              <w:t>أفكار</w:t>
            </w: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C85E7B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يقرا النص قراءة جهرية مراعيا علامات الترقيم وجودة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الأداء</w:t>
            </w: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ان يجيب عن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أسئلة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تستهدف </w:t>
            </w:r>
            <w:r w:rsidR="00AE13E3" w:rsidRPr="002A171B">
              <w:rPr>
                <w:rFonts w:hint="cs"/>
                <w:color w:val="auto"/>
                <w:rtl/>
                <w:lang w:bidi="ar-MA"/>
              </w:rPr>
              <w:t>تثبيت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فهم النص في منظومته المعرفية</w:t>
            </w: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196F1E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196F1E" w:rsidRPr="002A171B" w:rsidRDefault="009B2758" w:rsidP="00196F1E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يبدي </w:t>
            </w:r>
            <w:r w:rsidRPr="002A171B">
              <w:rPr>
                <w:rFonts w:hint="cs"/>
                <w:color w:val="auto"/>
                <w:rtl/>
                <w:lang w:bidi="ar-MA"/>
              </w:rPr>
              <w:t>رأيه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حول </w:t>
            </w:r>
            <w:r w:rsidRPr="002A171B">
              <w:rPr>
                <w:rFonts w:hint="cs"/>
                <w:color w:val="auto"/>
                <w:rtl/>
                <w:lang w:bidi="ar-MA"/>
              </w:rPr>
              <w:t>أفكار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النص </w:t>
            </w:r>
            <w:r w:rsidRPr="002A171B">
              <w:rPr>
                <w:rFonts w:hint="cs"/>
                <w:color w:val="auto"/>
                <w:rtl/>
                <w:lang w:bidi="ar-MA"/>
              </w:rPr>
              <w:t>ويستثمر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t xml:space="preserve"> قيمه في </w:t>
            </w:r>
            <w:r w:rsidR="00196F1E" w:rsidRPr="002A171B">
              <w:rPr>
                <w:rFonts w:hint="cs"/>
                <w:color w:val="auto"/>
                <w:rtl/>
                <w:lang w:bidi="ar-MA"/>
              </w:rPr>
              <w:lastRenderedPageBreak/>
              <w:t>التعبير عن مواقفه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ان يحاكي </w:t>
            </w:r>
            <w:r w:rsidR="00224396" w:rsidRPr="002A171B">
              <w:rPr>
                <w:rFonts w:hint="cs"/>
                <w:color w:val="auto"/>
                <w:rtl/>
                <w:lang w:bidi="ar-MA"/>
              </w:rPr>
              <w:t>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مختارة من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ينجز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الأنشطة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اللغوية المذيلة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بالنص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lang w:bidi="ar-MA"/>
              </w:rPr>
            </w:pPr>
          </w:p>
        </w:tc>
        <w:tc>
          <w:tcPr>
            <w:tcW w:w="1426" w:type="dxa"/>
          </w:tcPr>
          <w:p w:rsidR="009C2F35" w:rsidRPr="002A171B" w:rsidRDefault="009C2F35" w:rsidP="0078060B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lastRenderedPageBreak/>
              <w:t>المرحلة الاولى:</w:t>
            </w:r>
          </w:p>
          <w:p w:rsidR="0078060B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التمهيد:</w:t>
            </w:r>
          </w:p>
          <w:p w:rsidR="00077874" w:rsidRPr="002A171B" w:rsidRDefault="00224396" w:rsidP="00077874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انهيا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077874" w:rsidRPr="002A171B">
              <w:rPr>
                <w:rFonts w:hint="cs"/>
                <w:color w:val="auto"/>
                <w:rtl/>
                <w:lang w:bidi="ar-MA"/>
              </w:rPr>
              <w:t xml:space="preserve"> للقراءة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D161CC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اقرأ</w:t>
            </w:r>
            <w:r w:rsidR="00953398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وأقارن</w:t>
            </w: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53398" w:rsidRPr="002A171B" w:rsidRDefault="00953398" w:rsidP="00953398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9C2F35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المرحلة الثانية: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الاكتشاف </w:t>
            </w:r>
            <w:proofErr w:type="gramStart"/>
            <w:r w:rsidRPr="002A171B">
              <w:rPr>
                <w:rFonts w:hint="cs"/>
                <w:color w:val="auto"/>
                <w:rtl/>
                <w:lang w:bidi="ar-MA"/>
              </w:rPr>
              <w:t>والفهم</w:t>
            </w:r>
            <w:proofErr w:type="gramEnd"/>
          </w:p>
          <w:p w:rsidR="00D161CC" w:rsidRPr="002A171B" w:rsidRDefault="00D161CC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D161CC" w:rsidRPr="002A171B" w:rsidRDefault="00224396" w:rsidP="00D161CC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اقرأ</w:t>
            </w:r>
            <w:r w:rsidR="00D161CC" w:rsidRPr="002A171B">
              <w:rPr>
                <w:rFonts w:hint="cs"/>
                <w:color w:val="auto"/>
                <w:rtl/>
                <w:lang w:bidi="ar-MA"/>
              </w:rPr>
              <w:t xml:space="preserve"> وافهم 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C2F35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 xml:space="preserve">المرحلة </w:t>
            </w:r>
            <w:proofErr w:type="spellStart"/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التالتة:التفاعل</w:t>
            </w:r>
            <w:proofErr w:type="spellEnd"/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 xml:space="preserve"> مع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أناقش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الأفكار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9C2F35" w:rsidRPr="002A171B" w:rsidRDefault="009C2F35" w:rsidP="009C2F35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C2F35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highlight w:val="yellow"/>
                <w:rtl/>
                <w:lang w:bidi="ar-MA"/>
              </w:rPr>
              <w:t>المرحلة الرابعة ادماج مكتسبات النص: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 xml:space="preserve">استعمل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الأساليب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="009B2758" w:rsidRPr="002A171B">
              <w:rPr>
                <w:rFonts w:hint="cs"/>
                <w:color w:val="auto"/>
                <w:rtl/>
                <w:lang w:bidi="ar-MA"/>
              </w:rPr>
              <w:t>واستثمر</w:t>
            </w:r>
            <w:r w:rsidRPr="002A171B">
              <w:rPr>
                <w:rFonts w:hint="cs"/>
                <w:color w:val="auto"/>
                <w:rtl/>
                <w:lang w:bidi="ar-MA"/>
              </w:rPr>
              <w:t xml:space="preserve"> النص</w:t>
            </w:r>
          </w:p>
          <w:p w:rsidR="00874601" w:rsidRPr="002A171B" w:rsidRDefault="00874601" w:rsidP="00874601">
            <w:pPr>
              <w:bidi/>
              <w:ind w:left="0"/>
              <w:rPr>
                <w:color w:val="auto"/>
                <w:rtl/>
                <w:lang w:bidi="ar-MA"/>
              </w:rPr>
            </w:pPr>
          </w:p>
          <w:p w:rsidR="00874601" w:rsidRPr="002A171B" w:rsidRDefault="009B2758" w:rsidP="00874601">
            <w:pPr>
              <w:bidi/>
              <w:ind w:left="0"/>
              <w:rPr>
                <w:color w:val="auto"/>
                <w:lang w:bidi="ar-MA"/>
              </w:rPr>
            </w:pPr>
            <w:r w:rsidRPr="002A171B">
              <w:rPr>
                <w:rFonts w:hint="cs"/>
                <w:color w:val="auto"/>
                <w:rtl/>
                <w:lang w:bidi="ar-MA"/>
              </w:rPr>
              <w:t>أنجز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</w:t>
            </w:r>
            <w:r w:rsidRPr="002A171B">
              <w:rPr>
                <w:rFonts w:hint="cs"/>
                <w:color w:val="auto"/>
                <w:rtl/>
                <w:lang w:bidi="ar-MA"/>
              </w:rPr>
              <w:t>أنشطة</w:t>
            </w:r>
            <w:r w:rsidR="00874601" w:rsidRPr="002A171B">
              <w:rPr>
                <w:rFonts w:hint="cs"/>
                <w:color w:val="auto"/>
                <w:rtl/>
                <w:lang w:bidi="ar-MA"/>
              </w:rPr>
              <w:t xml:space="preserve"> لغوية</w:t>
            </w:r>
          </w:p>
        </w:tc>
      </w:tr>
    </w:tbl>
    <w:p w:rsidR="00E046F1" w:rsidRDefault="00D70364" w:rsidP="00E046F1">
      <w:pPr>
        <w:rPr>
          <w:rtl/>
          <w:lang w:bidi="ar-MA"/>
        </w:rPr>
      </w:pPr>
      <w:bookmarkStart w:id="0" w:name="_GoBack"/>
      <w:r w:rsidRPr="00D70364">
        <w:rPr>
          <w:rFonts w:ascii="Calibri" w:eastAsia="Times New Roman" w:hAnsi="Calibri" w:cs="Arial" w:hint="cs"/>
          <w:noProof/>
          <w:color w:val="auto"/>
          <w:sz w:val="22"/>
          <w:szCs w:val="22"/>
          <w:rtl/>
          <w:lang w:val="fr-FR" w:eastAsia="fr-FR" w:bidi="ar-SA"/>
        </w:rPr>
        <w:lastRenderedPageBreak/>
        <w:drawing>
          <wp:inline distT="0" distB="0" distL="0" distR="0" wp14:anchorId="15860669" wp14:editId="51B0BA64">
            <wp:extent cx="5372100" cy="17621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51424_10207309185190490_1891154693313952649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046F1" w:rsidRPr="00D70364" w:rsidRDefault="00D70364" w:rsidP="00D70364">
      <w:pPr>
        <w:rPr>
          <w:b/>
          <w:bCs/>
          <w:i/>
          <w:iCs/>
          <w:u w:val="single"/>
          <w:vertAlign w:val="subscript"/>
          <w:lang w:val="fr-FR" w:bidi="ar-MA"/>
        </w:rPr>
      </w:pPr>
      <w:proofErr w:type="gramStart"/>
      <w:r>
        <w:rPr>
          <w:b/>
          <w:bCs/>
          <w:i/>
          <w:iCs/>
          <w:u w:val="single"/>
          <w:vertAlign w:val="subscript"/>
          <w:lang w:bidi="ar-MA"/>
        </w:rPr>
        <w:t>rim</w:t>
      </w:r>
      <w:proofErr w:type="gramEnd"/>
      <w:r>
        <w:rPr>
          <w:b/>
          <w:bCs/>
          <w:i/>
          <w:iCs/>
          <w:u w:val="single"/>
          <w:vertAlign w:val="subscript"/>
          <w:lang w:bidi="ar-MA"/>
        </w:rPr>
        <w:t xml:space="preserve"> </w:t>
      </w:r>
      <w:proofErr w:type="spellStart"/>
      <w:r>
        <w:rPr>
          <w:b/>
          <w:bCs/>
          <w:i/>
          <w:iCs/>
          <w:u w:val="single"/>
          <w:vertAlign w:val="subscript"/>
          <w:lang w:bidi="ar-MA"/>
        </w:rPr>
        <w:t>sherokh</w:t>
      </w:r>
      <w:proofErr w:type="spellEnd"/>
      <w:r>
        <w:rPr>
          <w:b/>
          <w:bCs/>
          <w:i/>
          <w:iCs/>
          <w:u w:val="single"/>
          <w:vertAlign w:val="subscript"/>
          <w:lang w:bidi="ar-MA"/>
        </w:rPr>
        <w:t xml:space="preserve">                               bonne </w:t>
      </w:r>
      <w:r>
        <w:rPr>
          <w:b/>
          <w:bCs/>
          <w:i/>
          <w:iCs/>
          <w:u w:val="single"/>
          <w:vertAlign w:val="subscript"/>
          <w:lang w:val="fr-FR" w:bidi="ar-MA"/>
        </w:rPr>
        <w:t>chance</w:t>
      </w:r>
    </w:p>
    <w:p w:rsidR="00E046F1" w:rsidRDefault="00E046F1" w:rsidP="00E046F1">
      <w:pPr>
        <w:rPr>
          <w:b/>
          <w:bCs/>
          <w:i/>
          <w:iCs/>
          <w:u w:val="single"/>
          <w:vertAlign w:val="subscript"/>
          <w:rtl/>
          <w:lang w:bidi="ar-MA"/>
        </w:rPr>
      </w:pPr>
    </w:p>
    <w:p w:rsidR="001D066C" w:rsidRPr="00E046F1" w:rsidRDefault="00E046F1" w:rsidP="00D70364">
      <w:pPr>
        <w:rPr>
          <w:rtl/>
          <w:lang w:bidi="ar-MA"/>
        </w:rPr>
      </w:pPr>
      <w:r>
        <w:rPr>
          <w:rFonts w:hint="cs"/>
          <w:rtl/>
          <w:lang w:bidi="ar-MA"/>
        </w:rPr>
        <w:t xml:space="preserve">                                                                                                                                                      </w:t>
      </w:r>
    </w:p>
    <w:p w:rsidR="001D066C" w:rsidRPr="006E542D" w:rsidRDefault="001D066C" w:rsidP="009A38FE">
      <w:pPr>
        <w:rPr>
          <w:rFonts w:ascii="MCS Khaybar E_U 3D." w:cs="MCS Khaybar E_U 3D."/>
          <w:color w:val="000000"/>
          <w:sz w:val="16"/>
          <w:szCs w:val="16"/>
          <w:rtl/>
          <w:lang w:eastAsia="zh-CN"/>
        </w:rPr>
      </w:pPr>
    </w:p>
    <w:sectPr w:rsidR="001D066C" w:rsidRPr="006E542D" w:rsidSect="002A17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39" w:rsidRDefault="00054C39" w:rsidP="00D70364">
      <w:pPr>
        <w:spacing w:after="0" w:line="240" w:lineRule="auto"/>
      </w:pPr>
      <w:r>
        <w:separator/>
      </w:r>
    </w:p>
  </w:endnote>
  <w:endnote w:type="continuationSeparator" w:id="0">
    <w:p w:rsidR="00054C39" w:rsidRDefault="00054C39" w:rsidP="00D7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Khaybar E_U 3D.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39" w:rsidRDefault="00054C39" w:rsidP="00D70364">
      <w:pPr>
        <w:spacing w:after="0" w:line="240" w:lineRule="auto"/>
      </w:pPr>
      <w:r>
        <w:separator/>
      </w:r>
    </w:p>
  </w:footnote>
  <w:footnote w:type="continuationSeparator" w:id="0">
    <w:p w:rsidR="00054C39" w:rsidRDefault="00054C39" w:rsidP="00D70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31157" o:spid="_x0000_s2050" type="#_x0000_t75" style="position:absolute;left:0;text-align:left;margin-left:0;margin-top:0;width:453.45pt;height:148.7pt;z-index:-251657216;mso-position-horizontal:center;mso-position-horizontal-relative:margin;mso-position-vertical:center;mso-position-vertical-relative:margin" o:allowincell="f">
          <v:imagedata r:id="rId1" o:title="11751424_10207309185190490_1891154693313952649_n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31158" o:spid="_x0000_s2051" type="#_x0000_t75" style="position:absolute;left:0;text-align:left;margin-left:0;margin-top:0;width:453.45pt;height:148.7pt;z-index:-251656192;mso-position-horizontal:center;mso-position-horizontal-relative:margin;mso-position-vertical:center;mso-position-vertical-relative:margin" o:allowincell="f">
          <v:imagedata r:id="rId1" o:title="11751424_10207309185190490_1891154693313952649_n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64" w:rsidRDefault="00D70364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31156" o:spid="_x0000_s2049" type="#_x0000_t75" style="position:absolute;left:0;text-align:left;margin-left:0;margin-top:0;width:453.45pt;height:148.7pt;z-index:-251658240;mso-position-horizontal:center;mso-position-horizontal-relative:margin;mso-position-vertical:center;mso-position-vertical-relative:margin" o:allowincell="f">
          <v:imagedata r:id="rId1" o:title="11751424_10207309185190490_1891154693313952649_n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72037"/>
    <w:multiLevelType w:val="hybridMultilevel"/>
    <w:tmpl w:val="41D60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114B5"/>
    <w:multiLevelType w:val="hybridMultilevel"/>
    <w:tmpl w:val="53A0A3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4D76"/>
    <w:multiLevelType w:val="hybridMultilevel"/>
    <w:tmpl w:val="DC24CEDE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55A25E77"/>
    <w:multiLevelType w:val="hybridMultilevel"/>
    <w:tmpl w:val="78968DFE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6C815816"/>
    <w:multiLevelType w:val="hybridMultilevel"/>
    <w:tmpl w:val="36D4E350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066C"/>
    <w:rsid w:val="00050A0A"/>
    <w:rsid w:val="00054C39"/>
    <w:rsid w:val="00077874"/>
    <w:rsid w:val="00140FEC"/>
    <w:rsid w:val="00152997"/>
    <w:rsid w:val="00196F1E"/>
    <w:rsid w:val="001D066C"/>
    <w:rsid w:val="00224396"/>
    <w:rsid w:val="002A171B"/>
    <w:rsid w:val="00384F64"/>
    <w:rsid w:val="003A7AC5"/>
    <w:rsid w:val="003B3106"/>
    <w:rsid w:val="003E4FA9"/>
    <w:rsid w:val="0064488F"/>
    <w:rsid w:val="0078060B"/>
    <w:rsid w:val="00783ECA"/>
    <w:rsid w:val="00874601"/>
    <w:rsid w:val="00953398"/>
    <w:rsid w:val="009A38FE"/>
    <w:rsid w:val="009B2758"/>
    <w:rsid w:val="009C2F35"/>
    <w:rsid w:val="00AE13E3"/>
    <w:rsid w:val="00B04745"/>
    <w:rsid w:val="00B438B8"/>
    <w:rsid w:val="00C85E7B"/>
    <w:rsid w:val="00D161CC"/>
    <w:rsid w:val="00D70364"/>
    <w:rsid w:val="00E046F1"/>
    <w:rsid w:val="00F5524B"/>
    <w:rsid w:val="00F9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6C"/>
    <w:rPr>
      <w:color w:val="5A5A5A" w:themeColor="text1" w:themeTint="A5"/>
    </w:rPr>
  </w:style>
  <w:style w:type="paragraph" w:styleId="Titre1">
    <w:name w:val="heading 1"/>
    <w:basedOn w:val="Normal"/>
    <w:next w:val="Normal"/>
    <w:link w:val="Titre1Car"/>
    <w:uiPriority w:val="9"/>
    <w:qFormat/>
    <w:rsid w:val="001D066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181818" w:themeColor="text2" w:themeShade="7F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066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252525" w:themeColor="text2" w:themeShade="BF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066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323232" w:themeColor="text2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066C"/>
    <w:pPr>
      <w:pBdr>
        <w:bottom w:val="single" w:sz="4" w:space="1" w:color="989898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656565" w:themeColor="text2" w:themeTint="BF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066C"/>
    <w:pPr>
      <w:pBdr>
        <w:bottom w:val="single" w:sz="4" w:space="1" w:color="84848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656565" w:themeColor="text2" w:themeTint="BF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066C"/>
    <w:pPr>
      <w:pBdr>
        <w:bottom w:val="dotted" w:sz="8" w:space="1" w:color="867852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867852" w:themeColor="background2" w:themeShade="7F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066C"/>
    <w:pPr>
      <w:pBdr>
        <w:bottom w:val="dotted" w:sz="8" w:space="1" w:color="867852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867852" w:themeColor="background2" w:themeShade="7F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066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867852" w:themeColor="background2" w:themeShade="7F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066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867852" w:themeColor="background2" w:themeShade="7F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066C"/>
    <w:rPr>
      <w:rFonts w:asciiTheme="majorHAnsi" w:eastAsiaTheme="majorEastAsia" w:hAnsiTheme="majorHAnsi" w:cstheme="majorBidi"/>
      <w:smallCaps/>
      <w:color w:val="181818" w:themeColor="text2" w:themeShade="7F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D066C"/>
    <w:rPr>
      <w:rFonts w:asciiTheme="majorHAnsi" w:eastAsiaTheme="majorEastAsia" w:hAnsiTheme="majorHAnsi" w:cstheme="majorBidi"/>
      <w:smallCaps/>
      <w:color w:val="252525" w:themeColor="text2" w:themeShade="BF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D066C"/>
    <w:rPr>
      <w:rFonts w:asciiTheme="majorHAnsi" w:eastAsiaTheme="majorEastAsia" w:hAnsiTheme="majorHAnsi" w:cstheme="majorBidi"/>
      <w:smallCaps/>
      <w:color w:val="323232" w:themeColor="text2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D066C"/>
    <w:rPr>
      <w:rFonts w:asciiTheme="majorHAnsi" w:eastAsiaTheme="majorEastAsia" w:hAnsiTheme="majorHAnsi" w:cstheme="majorBidi"/>
      <w:b/>
      <w:bCs/>
      <w:smallCaps/>
      <w:color w:val="656565" w:themeColor="text2" w:themeTint="BF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D066C"/>
    <w:rPr>
      <w:rFonts w:asciiTheme="majorHAnsi" w:eastAsiaTheme="majorEastAsia" w:hAnsiTheme="majorHAnsi" w:cstheme="majorBidi"/>
      <w:smallCaps/>
      <w:color w:val="656565" w:themeColor="text2" w:themeTint="BF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D066C"/>
    <w:rPr>
      <w:rFonts w:asciiTheme="majorHAnsi" w:eastAsiaTheme="majorEastAsia" w:hAnsiTheme="majorHAnsi" w:cstheme="majorBidi"/>
      <w:smallCaps/>
      <w:color w:val="867852" w:themeColor="background2" w:themeShade="7F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D066C"/>
    <w:rPr>
      <w:rFonts w:asciiTheme="majorHAnsi" w:eastAsiaTheme="majorEastAsia" w:hAnsiTheme="majorHAnsi" w:cstheme="majorBidi"/>
      <w:b/>
      <w:bCs/>
      <w:smallCaps/>
      <w:color w:val="867852" w:themeColor="background2" w:themeShade="7F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1D066C"/>
    <w:rPr>
      <w:rFonts w:asciiTheme="majorHAnsi" w:eastAsiaTheme="majorEastAsia" w:hAnsiTheme="majorHAnsi" w:cstheme="majorBidi"/>
      <w:b/>
      <w:smallCaps/>
      <w:color w:val="867852" w:themeColor="background2" w:themeShade="7F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1D066C"/>
    <w:rPr>
      <w:rFonts w:asciiTheme="majorHAnsi" w:eastAsiaTheme="majorEastAsia" w:hAnsiTheme="majorHAnsi" w:cstheme="majorBidi"/>
      <w:smallCaps/>
      <w:color w:val="867852" w:themeColor="background2" w:themeShade="7F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D066C"/>
    <w:rPr>
      <w:b/>
      <w:bCs/>
      <w:smallCaps/>
      <w:color w:val="323232" w:themeColor="text2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1D066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252525" w:themeColor="text2" w:themeShade="BF"/>
      <w:spacing w:val="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1D066C"/>
    <w:rPr>
      <w:rFonts w:asciiTheme="majorHAnsi" w:eastAsiaTheme="majorEastAsia" w:hAnsiTheme="majorHAnsi" w:cstheme="majorBidi"/>
      <w:smallCaps/>
      <w:color w:val="252525" w:themeColor="text2" w:themeShade="BF"/>
      <w:spacing w:val="5"/>
      <w:sz w:val="72"/>
      <w:szCs w:val="72"/>
    </w:rPr>
  </w:style>
  <w:style w:type="paragraph" w:styleId="Sous-titre">
    <w:name w:val="Subtitle"/>
    <w:next w:val="Normal"/>
    <w:link w:val="Sous-titreCar"/>
    <w:uiPriority w:val="11"/>
    <w:qFormat/>
    <w:rsid w:val="001D066C"/>
    <w:pPr>
      <w:spacing w:after="600" w:line="240" w:lineRule="auto"/>
      <w:ind w:left="0"/>
    </w:pPr>
    <w:rPr>
      <w:smallCaps/>
      <w:color w:val="867852" w:themeColor="background2" w:themeShade="7F"/>
      <w:spacing w:val="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066C"/>
    <w:rPr>
      <w:smallCaps/>
      <w:color w:val="867852" w:themeColor="background2" w:themeShade="7F"/>
      <w:spacing w:val="5"/>
      <w:sz w:val="28"/>
      <w:szCs w:val="28"/>
    </w:rPr>
  </w:style>
  <w:style w:type="character" w:styleId="lev">
    <w:name w:val="Strong"/>
    <w:uiPriority w:val="22"/>
    <w:qFormat/>
    <w:rsid w:val="001D066C"/>
    <w:rPr>
      <w:b/>
      <w:bCs/>
      <w:spacing w:val="0"/>
    </w:rPr>
  </w:style>
  <w:style w:type="character" w:styleId="Accentuation">
    <w:name w:val="Emphasis"/>
    <w:uiPriority w:val="20"/>
    <w:qFormat/>
    <w:rsid w:val="001D066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1D066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D066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D066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D066C"/>
    <w:rPr>
      <w:i/>
      <w:iCs/>
      <w:color w:val="5A5A5A" w:themeColor="text1" w:themeTint="A5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066C"/>
    <w:pPr>
      <w:pBdr>
        <w:top w:val="single" w:sz="4" w:space="12" w:color="F89E42" w:themeColor="accent1" w:themeTint="BF"/>
        <w:left w:val="single" w:sz="4" w:space="15" w:color="F89E42" w:themeColor="accent1" w:themeTint="BF"/>
        <w:bottom w:val="single" w:sz="12" w:space="10" w:color="B35E06" w:themeColor="accent1" w:themeShade="BF"/>
        <w:right w:val="single" w:sz="12" w:space="15" w:color="B35E06" w:themeColor="accent1" w:themeShade="BF"/>
        <w:between w:val="single" w:sz="4" w:space="12" w:color="F89E42" w:themeColor="accent1" w:themeTint="BF"/>
        <w:bar w:val="single" w:sz="4" w:color="F89E42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B35E0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066C"/>
    <w:rPr>
      <w:rFonts w:asciiTheme="majorHAnsi" w:eastAsiaTheme="majorEastAsia" w:hAnsiTheme="majorHAnsi" w:cstheme="majorBidi"/>
      <w:smallCaps/>
      <w:color w:val="B35E06" w:themeColor="accent1" w:themeShade="BF"/>
      <w:sz w:val="20"/>
      <w:szCs w:val="20"/>
    </w:rPr>
  </w:style>
  <w:style w:type="character" w:styleId="Emphaseple">
    <w:name w:val="Subtle Emphasis"/>
    <w:uiPriority w:val="19"/>
    <w:qFormat/>
    <w:rsid w:val="001D066C"/>
    <w:rPr>
      <w:smallCaps/>
      <w:dstrike w:val="0"/>
      <w:color w:val="5A5A5A" w:themeColor="text1" w:themeTint="A5"/>
      <w:vertAlign w:val="baseline"/>
    </w:rPr>
  </w:style>
  <w:style w:type="character" w:styleId="Emphaseintense">
    <w:name w:val="Intense Emphasis"/>
    <w:uiPriority w:val="21"/>
    <w:qFormat/>
    <w:rsid w:val="001D066C"/>
    <w:rPr>
      <w:b/>
      <w:bCs/>
      <w:smallCaps/>
      <w:color w:val="F07F09" w:themeColor="accent1"/>
      <w:spacing w:val="40"/>
    </w:rPr>
  </w:style>
  <w:style w:type="character" w:styleId="Rfrenceple">
    <w:name w:val="Subtle Reference"/>
    <w:uiPriority w:val="31"/>
    <w:qFormat/>
    <w:rsid w:val="001D066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frenceintense">
    <w:name w:val="Intense Reference"/>
    <w:uiPriority w:val="32"/>
    <w:qFormat/>
    <w:rsid w:val="001D066C"/>
    <w:rPr>
      <w:rFonts w:asciiTheme="majorHAnsi" w:eastAsiaTheme="majorEastAsia" w:hAnsiTheme="majorHAnsi" w:cstheme="majorBidi"/>
      <w:b/>
      <w:bCs/>
      <w:i/>
      <w:iCs/>
      <w:smallCaps/>
      <w:color w:val="252525" w:themeColor="text2" w:themeShade="BF"/>
      <w:spacing w:val="20"/>
    </w:rPr>
  </w:style>
  <w:style w:type="character" w:styleId="Titredulivre">
    <w:name w:val="Book Title"/>
    <w:uiPriority w:val="33"/>
    <w:qFormat/>
    <w:rsid w:val="001D066C"/>
    <w:rPr>
      <w:rFonts w:asciiTheme="majorHAnsi" w:eastAsiaTheme="majorEastAsia" w:hAnsiTheme="majorHAnsi" w:cstheme="majorBidi"/>
      <w:b/>
      <w:bCs/>
      <w:smallCaps/>
      <w:color w:val="252525" w:themeColor="text2" w:themeShade="BF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D066C"/>
    <w:pPr>
      <w:outlineLvl w:val="9"/>
    </w:pPr>
  </w:style>
  <w:style w:type="table" w:styleId="Grilledutableau">
    <w:name w:val="Table Grid"/>
    <w:basedOn w:val="TableauNormal"/>
    <w:uiPriority w:val="59"/>
    <w:rsid w:val="007806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7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364"/>
    <w:rPr>
      <w:rFonts w:ascii="Tahoma" w:hAnsi="Tahoma" w:cs="Tahoma"/>
      <w:color w:val="5A5A5A" w:themeColor="text1" w:themeTint="A5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7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364"/>
    <w:rPr>
      <w:color w:val="5A5A5A" w:themeColor="text1" w:themeTint="A5"/>
    </w:rPr>
  </w:style>
  <w:style w:type="paragraph" w:styleId="Pieddepage">
    <w:name w:val="footer"/>
    <w:basedOn w:val="Normal"/>
    <w:link w:val="PieddepageCar"/>
    <w:uiPriority w:val="99"/>
    <w:unhideWhenUsed/>
    <w:rsid w:val="00D70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364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4751-E07A-4C95-89B5-BDD1F647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</dc:creator>
  <cp:keywords/>
  <dc:description/>
  <cp:lastModifiedBy>aziz</cp:lastModifiedBy>
  <cp:revision>8</cp:revision>
  <dcterms:created xsi:type="dcterms:W3CDTF">2013-07-27T00:17:00Z</dcterms:created>
  <dcterms:modified xsi:type="dcterms:W3CDTF">2015-08-31T23:48:00Z</dcterms:modified>
</cp:coreProperties>
</file>